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78F" w:rsidRDefault="0020578F" w:rsidP="0020578F">
      <w:pPr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r>
        <w:rPr>
          <w:rFonts w:ascii="Times New Roman" w:hAnsi="Times New Roman"/>
          <w:b/>
          <w:sz w:val="32"/>
          <w:szCs w:val="32"/>
        </w:rPr>
        <w:t xml:space="preserve">Модуль сетевого адаптера </w:t>
      </w:r>
    </w:p>
    <w:p w:rsidR="0020578F" w:rsidRDefault="0020578F" w:rsidP="0020578F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МСА</w:t>
      </w:r>
      <w:bookmarkEnd w:id="0"/>
    </w:p>
    <w:p w:rsidR="0020578F" w:rsidRDefault="0020578F" w:rsidP="0020578F">
      <w:pPr>
        <w:jc w:val="center"/>
        <w:rPr>
          <w:rFonts w:ascii="Times New Roman" w:hAnsi="Times New Roman"/>
          <w:sz w:val="32"/>
          <w:szCs w:val="32"/>
        </w:rPr>
      </w:pPr>
      <w:r w:rsidRPr="004C70EC">
        <w:rPr>
          <w:rFonts w:ascii="Times New Roman" w:hAnsi="Times New Roman"/>
          <w:sz w:val="32"/>
          <w:szCs w:val="32"/>
        </w:rPr>
        <w:t xml:space="preserve">Паспорт </w:t>
      </w:r>
    </w:p>
    <w:p w:rsidR="0020578F" w:rsidRDefault="0020578F" w:rsidP="0020578F">
      <w:pPr>
        <w:pStyle w:val="a6"/>
        <w:jc w:val="center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23939240.030</w:t>
      </w:r>
      <w:r w:rsidRPr="004C70EC">
        <w:rPr>
          <w:rFonts w:ascii="Arial" w:hAnsi="Arial"/>
          <w:sz w:val="28"/>
          <w:szCs w:val="28"/>
        </w:rPr>
        <w:t xml:space="preserve"> – </w:t>
      </w:r>
      <w:r>
        <w:rPr>
          <w:rFonts w:ascii="Arial" w:hAnsi="Arial"/>
          <w:sz w:val="28"/>
          <w:szCs w:val="28"/>
        </w:rPr>
        <w:t>18</w:t>
      </w:r>
      <w:r w:rsidRPr="004C70EC">
        <w:rPr>
          <w:rFonts w:ascii="Arial" w:hAnsi="Arial"/>
          <w:sz w:val="28"/>
          <w:szCs w:val="28"/>
        </w:rPr>
        <w:t xml:space="preserve"> ПС.</w:t>
      </w:r>
      <w:r>
        <w:rPr>
          <w:rFonts w:ascii="Arial" w:hAnsi="Arial"/>
          <w:sz w:val="28"/>
          <w:szCs w:val="28"/>
        </w:rPr>
        <w:t>1</w:t>
      </w:r>
    </w:p>
    <w:p w:rsidR="0020578F" w:rsidRPr="003F3F55" w:rsidRDefault="0020578F" w:rsidP="0020578F">
      <w:pPr>
        <w:pStyle w:val="a6"/>
        <w:jc w:val="center"/>
        <w:rPr>
          <w:rFonts w:ascii="Times New Roman" w:hAnsi="Times New Roman"/>
        </w:rPr>
      </w:pPr>
    </w:p>
    <w:p w:rsidR="0020578F" w:rsidRPr="003F3F55" w:rsidRDefault="0020578F" w:rsidP="0020578F">
      <w:pPr>
        <w:pStyle w:val="a3"/>
        <w:numPr>
          <w:ilvl w:val="0"/>
          <w:numId w:val="1"/>
        </w:numPr>
        <w:ind w:hanging="720"/>
        <w:rPr>
          <w:rFonts w:ascii="Times New Roman" w:hAnsi="Times New Roman"/>
        </w:rPr>
      </w:pPr>
      <w:r w:rsidRPr="003F3F55">
        <w:rPr>
          <w:rFonts w:ascii="Times New Roman" w:hAnsi="Times New Roman"/>
        </w:rPr>
        <w:t>Назначение</w:t>
      </w:r>
    </w:p>
    <w:p w:rsidR="0020578F" w:rsidRPr="003F3F55" w:rsidRDefault="0020578F" w:rsidP="0020578F">
      <w:pPr>
        <w:numPr>
          <w:ilvl w:val="1"/>
          <w:numId w:val="1"/>
        </w:numPr>
        <w:spacing w:after="0"/>
        <w:ind w:left="709" w:hanging="709"/>
        <w:rPr>
          <w:rFonts w:ascii="Times New Roman" w:hAnsi="Times New Roman"/>
        </w:rPr>
      </w:pPr>
      <w:r>
        <w:rPr>
          <w:rFonts w:ascii="Times New Roman" w:hAnsi="Times New Roman"/>
        </w:rPr>
        <w:t>Модуль сетевого адаптера МСА предназначен для построения разветвлённой   информационной сети</w:t>
      </w:r>
      <w:r w:rsidRPr="00492CF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 топологией «</w:t>
      </w:r>
      <w:proofErr w:type="gramStart"/>
      <w:r>
        <w:rPr>
          <w:rFonts w:ascii="Times New Roman" w:hAnsi="Times New Roman"/>
        </w:rPr>
        <w:t>звезда»  на</w:t>
      </w:r>
      <w:proofErr w:type="gramEnd"/>
      <w:r>
        <w:rPr>
          <w:rFonts w:ascii="Times New Roman" w:hAnsi="Times New Roman"/>
        </w:rPr>
        <w:t xml:space="preserve"> базе интерфейса </w:t>
      </w:r>
      <w:r>
        <w:rPr>
          <w:rFonts w:ascii="Times New Roman" w:hAnsi="Times New Roman"/>
          <w:lang w:val="en-US"/>
        </w:rPr>
        <w:t>RS</w:t>
      </w:r>
      <w:r w:rsidRPr="00492CF8">
        <w:rPr>
          <w:rFonts w:ascii="Times New Roman" w:hAnsi="Times New Roman"/>
        </w:rPr>
        <w:t>-485</w:t>
      </w:r>
      <w:r>
        <w:rPr>
          <w:rFonts w:ascii="Times New Roman" w:hAnsi="Times New Roman"/>
        </w:rPr>
        <w:t xml:space="preserve"> </w:t>
      </w:r>
    </w:p>
    <w:p w:rsidR="0020578F" w:rsidRPr="003F3F55" w:rsidRDefault="0020578F" w:rsidP="0020578F">
      <w:pPr>
        <w:numPr>
          <w:ilvl w:val="1"/>
          <w:numId w:val="1"/>
        </w:numPr>
        <w:spacing w:before="120"/>
        <w:ind w:hanging="720"/>
        <w:rPr>
          <w:rFonts w:ascii="Times New Roman" w:hAnsi="Times New Roman"/>
        </w:rPr>
      </w:pPr>
      <w:r>
        <w:rPr>
          <w:rFonts w:ascii="Times New Roman" w:hAnsi="Times New Roman"/>
        </w:rPr>
        <w:t>Модуль МСА</w:t>
      </w:r>
      <w:r w:rsidRPr="003F3F55">
        <w:rPr>
          <w:rFonts w:ascii="Times New Roman" w:hAnsi="Times New Roman"/>
        </w:rPr>
        <w:t xml:space="preserve"> предназначен для использования в производственных помещениях при отсутствии в окружающей среде агрессивных паров и газов.</w:t>
      </w:r>
    </w:p>
    <w:p w:rsidR="0020578F" w:rsidRPr="003F3F55" w:rsidRDefault="0020578F" w:rsidP="0020578F">
      <w:pPr>
        <w:rPr>
          <w:rFonts w:ascii="Times New Roman" w:hAnsi="Times New Roman"/>
        </w:rPr>
      </w:pPr>
      <w:r w:rsidRPr="003F3F55">
        <w:rPr>
          <w:rFonts w:ascii="Times New Roman" w:hAnsi="Times New Roman"/>
        </w:rPr>
        <w:t>Рабочие условия эксплуатации:</w:t>
      </w:r>
    </w:p>
    <w:p w:rsidR="0020578F" w:rsidRPr="003F3F55" w:rsidRDefault="0020578F" w:rsidP="0020578F">
      <w:pPr>
        <w:pStyle w:val="a4"/>
        <w:numPr>
          <w:ilvl w:val="0"/>
          <w:numId w:val="2"/>
        </w:numPr>
        <w:rPr>
          <w:sz w:val="22"/>
          <w:szCs w:val="22"/>
        </w:rPr>
      </w:pPr>
      <w:r w:rsidRPr="003F3F55">
        <w:rPr>
          <w:sz w:val="22"/>
          <w:szCs w:val="22"/>
        </w:rPr>
        <w:t>температура окружающего воздуха от минус  20  до  плюс  45</w:t>
      </w:r>
      <w:r w:rsidRPr="003F3F55">
        <w:rPr>
          <w:sz w:val="22"/>
          <w:szCs w:val="22"/>
        </w:rPr>
        <w:sym w:font="Symbol" w:char="F0B0"/>
      </w:r>
      <w:r w:rsidRPr="003F3F55">
        <w:rPr>
          <w:sz w:val="22"/>
          <w:szCs w:val="22"/>
        </w:rPr>
        <w:t xml:space="preserve"> С</w:t>
      </w:r>
    </w:p>
    <w:p w:rsidR="0020578F" w:rsidRPr="003F3F55" w:rsidRDefault="0020578F" w:rsidP="0020578F">
      <w:pPr>
        <w:pStyle w:val="a4"/>
        <w:numPr>
          <w:ilvl w:val="0"/>
          <w:numId w:val="2"/>
        </w:numPr>
        <w:rPr>
          <w:sz w:val="22"/>
          <w:szCs w:val="22"/>
        </w:rPr>
      </w:pPr>
      <w:r w:rsidRPr="003F3F55">
        <w:rPr>
          <w:sz w:val="22"/>
          <w:szCs w:val="22"/>
        </w:rPr>
        <w:t xml:space="preserve">относительная влажность воздуха до 90% при 30 </w:t>
      </w:r>
      <w:r w:rsidRPr="003F3F55">
        <w:rPr>
          <w:sz w:val="22"/>
          <w:szCs w:val="22"/>
        </w:rPr>
        <w:sym w:font="Symbol" w:char="F0B0"/>
      </w:r>
      <w:r w:rsidRPr="003F3F55">
        <w:rPr>
          <w:sz w:val="22"/>
          <w:szCs w:val="22"/>
        </w:rPr>
        <w:t>С</w:t>
      </w:r>
    </w:p>
    <w:p w:rsidR="0020578F" w:rsidRPr="003F3F55" w:rsidRDefault="0020578F" w:rsidP="0020578F">
      <w:pPr>
        <w:pStyle w:val="a4"/>
        <w:numPr>
          <w:ilvl w:val="0"/>
          <w:numId w:val="2"/>
        </w:numPr>
        <w:rPr>
          <w:sz w:val="22"/>
          <w:szCs w:val="22"/>
        </w:rPr>
      </w:pPr>
      <w:r w:rsidRPr="003F3F55">
        <w:rPr>
          <w:sz w:val="22"/>
          <w:szCs w:val="22"/>
        </w:rPr>
        <w:t xml:space="preserve">атмосферное давление 84 </w:t>
      </w:r>
      <w:r w:rsidRPr="003F3F55">
        <w:rPr>
          <w:sz w:val="22"/>
          <w:szCs w:val="22"/>
        </w:rPr>
        <w:sym w:font="Symbol" w:char="F0B8"/>
      </w:r>
      <w:r w:rsidRPr="003F3F55">
        <w:rPr>
          <w:sz w:val="22"/>
          <w:szCs w:val="22"/>
        </w:rPr>
        <w:t xml:space="preserve"> 106,7 кПа (630 </w:t>
      </w:r>
      <w:r w:rsidRPr="003F3F55">
        <w:rPr>
          <w:sz w:val="22"/>
          <w:szCs w:val="22"/>
        </w:rPr>
        <w:sym w:font="Symbol" w:char="F0B8"/>
      </w:r>
      <w:r w:rsidRPr="003F3F55">
        <w:rPr>
          <w:sz w:val="22"/>
          <w:szCs w:val="22"/>
        </w:rPr>
        <w:t xml:space="preserve"> 800 мм. рт. ст.)</w:t>
      </w:r>
    </w:p>
    <w:p w:rsidR="0020578F" w:rsidRPr="003F3F55" w:rsidRDefault="0020578F" w:rsidP="0020578F">
      <w:pPr>
        <w:pStyle w:val="a4"/>
        <w:ind w:left="360" w:firstLine="0"/>
        <w:rPr>
          <w:sz w:val="22"/>
          <w:szCs w:val="22"/>
        </w:rPr>
      </w:pPr>
    </w:p>
    <w:p w:rsidR="0020578F" w:rsidRPr="003F3F55" w:rsidRDefault="0020578F" w:rsidP="0020578F">
      <w:pPr>
        <w:rPr>
          <w:rFonts w:ascii="Times New Roman" w:hAnsi="Times New Roman"/>
        </w:rPr>
      </w:pPr>
      <w:r w:rsidRPr="003F3F55">
        <w:rPr>
          <w:rFonts w:ascii="Times New Roman" w:hAnsi="Times New Roman"/>
        </w:rPr>
        <w:t>Предельные условия транспортирования:</w:t>
      </w:r>
    </w:p>
    <w:p w:rsidR="0020578F" w:rsidRPr="003F3F55" w:rsidRDefault="0020578F" w:rsidP="0020578F">
      <w:pPr>
        <w:pStyle w:val="a4"/>
        <w:numPr>
          <w:ilvl w:val="0"/>
          <w:numId w:val="2"/>
        </w:numPr>
        <w:rPr>
          <w:sz w:val="22"/>
          <w:szCs w:val="22"/>
        </w:rPr>
      </w:pPr>
      <w:r w:rsidRPr="003F3F55">
        <w:rPr>
          <w:sz w:val="22"/>
          <w:szCs w:val="22"/>
        </w:rPr>
        <w:t>температура окружающего воздуха от минус  25  до  плюс  55</w:t>
      </w:r>
      <w:r w:rsidRPr="003F3F55">
        <w:rPr>
          <w:sz w:val="22"/>
          <w:szCs w:val="22"/>
        </w:rPr>
        <w:sym w:font="Symbol" w:char="F0B0"/>
      </w:r>
      <w:r w:rsidRPr="003F3F55">
        <w:rPr>
          <w:sz w:val="22"/>
          <w:szCs w:val="22"/>
        </w:rPr>
        <w:t xml:space="preserve"> С</w:t>
      </w:r>
    </w:p>
    <w:p w:rsidR="0020578F" w:rsidRPr="003F3F55" w:rsidRDefault="0020578F" w:rsidP="0020578F">
      <w:pPr>
        <w:pStyle w:val="a4"/>
        <w:numPr>
          <w:ilvl w:val="0"/>
          <w:numId w:val="2"/>
        </w:numPr>
        <w:rPr>
          <w:sz w:val="22"/>
          <w:szCs w:val="22"/>
        </w:rPr>
      </w:pPr>
      <w:r w:rsidRPr="003F3F55">
        <w:rPr>
          <w:sz w:val="22"/>
          <w:szCs w:val="22"/>
        </w:rPr>
        <w:t>относительная влажность воздуха – 95%  при температуре 25</w:t>
      </w:r>
      <w:r w:rsidRPr="003F3F55">
        <w:rPr>
          <w:sz w:val="22"/>
          <w:szCs w:val="22"/>
        </w:rPr>
        <w:sym w:font="Symbol" w:char="F0B0"/>
      </w:r>
      <w:r w:rsidRPr="003F3F55">
        <w:rPr>
          <w:sz w:val="22"/>
          <w:szCs w:val="22"/>
        </w:rPr>
        <w:t xml:space="preserve"> С</w:t>
      </w:r>
    </w:p>
    <w:p w:rsidR="0020578F" w:rsidRPr="003F3F55" w:rsidRDefault="0020578F" w:rsidP="0020578F">
      <w:pPr>
        <w:pStyle w:val="a4"/>
        <w:numPr>
          <w:ilvl w:val="0"/>
          <w:numId w:val="2"/>
        </w:numPr>
        <w:rPr>
          <w:sz w:val="22"/>
          <w:szCs w:val="22"/>
        </w:rPr>
      </w:pPr>
      <w:r w:rsidRPr="003F3F55">
        <w:rPr>
          <w:sz w:val="22"/>
          <w:szCs w:val="22"/>
        </w:rPr>
        <w:t xml:space="preserve">атмосферное давление 84 </w:t>
      </w:r>
      <w:r w:rsidRPr="003F3F55">
        <w:rPr>
          <w:sz w:val="22"/>
          <w:szCs w:val="22"/>
        </w:rPr>
        <w:sym w:font="Symbol" w:char="F0B8"/>
      </w:r>
      <w:r w:rsidRPr="003F3F55">
        <w:rPr>
          <w:sz w:val="22"/>
          <w:szCs w:val="22"/>
        </w:rPr>
        <w:t xml:space="preserve"> 106,7 кПа (630 </w:t>
      </w:r>
      <w:r w:rsidRPr="003F3F55">
        <w:rPr>
          <w:sz w:val="22"/>
          <w:szCs w:val="22"/>
        </w:rPr>
        <w:sym w:font="Symbol" w:char="F0B8"/>
      </w:r>
      <w:r w:rsidRPr="003F3F55">
        <w:rPr>
          <w:sz w:val="22"/>
          <w:szCs w:val="22"/>
        </w:rPr>
        <w:t xml:space="preserve"> 800 мм. рт. ст.)</w:t>
      </w:r>
    </w:p>
    <w:p w:rsidR="0020578F" w:rsidRPr="003F3F55" w:rsidRDefault="0020578F" w:rsidP="0020578F">
      <w:pPr>
        <w:pStyle w:val="a4"/>
        <w:ind w:firstLine="0"/>
        <w:rPr>
          <w:sz w:val="22"/>
          <w:szCs w:val="22"/>
        </w:rPr>
      </w:pPr>
    </w:p>
    <w:p w:rsidR="0020578F" w:rsidRPr="00492CF8" w:rsidRDefault="0020578F" w:rsidP="0020578F">
      <w:pPr>
        <w:numPr>
          <w:ilvl w:val="1"/>
          <w:numId w:val="1"/>
        </w:numPr>
        <w:spacing w:after="0"/>
        <w:ind w:hanging="720"/>
        <w:rPr>
          <w:rFonts w:ascii="Times New Roman" w:hAnsi="Times New Roman"/>
        </w:rPr>
      </w:pPr>
      <w:r w:rsidRPr="00492CF8">
        <w:rPr>
          <w:rFonts w:ascii="Times New Roman" w:hAnsi="Times New Roman"/>
        </w:rPr>
        <w:t xml:space="preserve">Модуль МСА выпускается предприятием-изготовителем в опломбированном виде и </w:t>
      </w:r>
      <w:proofErr w:type="gramStart"/>
      <w:r w:rsidRPr="00492CF8">
        <w:rPr>
          <w:rFonts w:ascii="Times New Roman" w:hAnsi="Times New Roman"/>
        </w:rPr>
        <w:t xml:space="preserve">пригоден </w:t>
      </w:r>
      <w:r>
        <w:rPr>
          <w:rFonts w:ascii="Times New Roman" w:hAnsi="Times New Roman"/>
        </w:rPr>
        <w:t xml:space="preserve"> </w:t>
      </w:r>
      <w:r w:rsidRPr="00492CF8">
        <w:rPr>
          <w:rFonts w:ascii="Times New Roman" w:hAnsi="Times New Roman"/>
        </w:rPr>
        <w:t>к</w:t>
      </w:r>
      <w:proofErr w:type="gramEnd"/>
      <w:r w:rsidRPr="00492CF8">
        <w:rPr>
          <w:rFonts w:ascii="Times New Roman" w:hAnsi="Times New Roman"/>
        </w:rPr>
        <w:t xml:space="preserve"> эксплуатации сразу после установки у Потребителя.   </w:t>
      </w:r>
      <w:r>
        <w:rPr>
          <w:rFonts w:ascii="Times New Roman" w:hAnsi="Times New Roman"/>
        </w:rPr>
        <w:t>Модуль МСА</w:t>
      </w:r>
      <w:r w:rsidRPr="003F3F55">
        <w:rPr>
          <w:rFonts w:ascii="Times New Roman" w:hAnsi="Times New Roman"/>
        </w:rPr>
        <w:t xml:space="preserve"> </w:t>
      </w:r>
      <w:r w:rsidRPr="00492CF8">
        <w:rPr>
          <w:rFonts w:ascii="Times New Roman" w:hAnsi="Times New Roman"/>
        </w:rPr>
        <w:t>предназначен для длительной работы без специального обслуживания.</w:t>
      </w:r>
    </w:p>
    <w:p w:rsidR="0020578F" w:rsidRPr="003F3F55" w:rsidRDefault="0020578F" w:rsidP="0020578F">
      <w:pPr>
        <w:spacing w:after="0"/>
        <w:ind w:left="720"/>
        <w:rPr>
          <w:rFonts w:ascii="Times New Roman" w:hAnsi="Times New Roman"/>
        </w:rPr>
      </w:pPr>
    </w:p>
    <w:p w:rsidR="0020578F" w:rsidRDefault="0020578F" w:rsidP="0020578F">
      <w:pPr>
        <w:numPr>
          <w:ilvl w:val="0"/>
          <w:numId w:val="1"/>
        </w:numPr>
        <w:spacing w:after="0"/>
        <w:ind w:hanging="720"/>
        <w:rPr>
          <w:rFonts w:ascii="Times New Roman" w:hAnsi="Times New Roman"/>
        </w:rPr>
      </w:pPr>
      <w:r w:rsidRPr="003F3F55">
        <w:rPr>
          <w:rFonts w:ascii="Times New Roman" w:hAnsi="Times New Roman"/>
        </w:rPr>
        <w:t>Технические характеристики</w:t>
      </w:r>
    </w:p>
    <w:p w:rsidR="0020578F" w:rsidRPr="003F3F55" w:rsidRDefault="0020578F" w:rsidP="0020578F">
      <w:pPr>
        <w:spacing w:after="0"/>
        <w:ind w:left="720"/>
        <w:rPr>
          <w:rFonts w:ascii="Times New Roman" w:hAnsi="Times New Roman"/>
        </w:rPr>
      </w:pPr>
    </w:p>
    <w:p w:rsidR="0020578F" w:rsidRPr="003F3F55" w:rsidRDefault="0020578F" w:rsidP="0020578F">
      <w:pPr>
        <w:spacing w:after="0"/>
        <w:ind w:left="720"/>
        <w:rPr>
          <w:rFonts w:ascii="Times New Roman" w:hAnsi="Times New Roman"/>
        </w:rPr>
      </w:pPr>
      <w:r w:rsidRPr="003F3F55">
        <w:rPr>
          <w:rFonts w:ascii="Times New Roman" w:hAnsi="Times New Roman"/>
        </w:rPr>
        <w:t>Напряжение цепи питания ……………</w:t>
      </w:r>
      <w:proofErr w:type="gramStart"/>
      <w:r w:rsidRPr="003F3F55">
        <w:rPr>
          <w:rFonts w:ascii="Times New Roman" w:hAnsi="Times New Roman"/>
        </w:rPr>
        <w:t>…….</w:t>
      </w:r>
      <w:proofErr w:type="gramEnd"/>
      <w:r w:rsidRPr="003F3F55">
        <w:rPr>
          <w:rFonts w:ascii="Times New Roman" w:hAnsi="Times New Roman"/>
        </w:rPr>
        <w:t>. ………………</w:t>
      </w:r>
      <w:proofErr w:type="gramStart"/>
      <w:r w:rsidRPr="003F3F55">
        <w:rPr>
          <w:rFonts w:ascii="Times New Roman" w:hAnsi="Times New Roman"/>
        </w:rPr>
        <w:t>…….</w:t>
      </w:r>
      <w:proofErr w:type="gramEnd"/>
      <w:r w:rsidRPr="003F3F55">
        <w:rPr>
          <w:rFonts w:ascii="Times New Roman" w:hAnsi="Times New Roman"/>
        </w:rPr>
        <w:t>.12В±2,4В</w:t>
      </w:r>
    </w:p>
    <w:p w:rsidR="0020578F" w:rsidRPr="003F3F55" w:rsidRDefault="0020578F" w:rsidP="0020578F">
      <w:pPr>
        <w:spacing w:after="0"/>
        <w:ind w:left="720"/>
        <w:rPr>
          <w:rFonts w:ascii="Times New Roman" w:hAnsi="Times New Roman"/>
        </w:rPr>
      </w:pPr>
      <w:r w:rsidRPr="003F3F55">
        <w:rPr>
          <w:rFonts w:ascii="Times New Roman" w:hAnsi="Times New Roman"/>
        </w:rPr>
        <w:t xml:space="preserve">Потребляемая мощность (не </w:t>
      </w:r>
      <w:proofErr w:type="gramStart"/>
      <w:r w:rsidRPr="003F3F55">
        <w:rPr>
          <w:rFonts w:ascii="Times New Roman" w:hAnsi="Times New Roman"/>
        </w:rPr>
        <w:t>более)…</w:t>
      </w:r>
      <w:proofErr w:type="gramEnd"/>
      <w:r w:rsidRPr="003F3F55">
        <w:rPr>
          <w:rFonts w:ascii="Times New Roman" w:hAnsi="Times New Roman"/>
        </w:rPr>
        <w:t>……………………………...1Вт</w:t>
      </w:r>
    </w:p>
    <w:p w:rsidR="0020578F" w:rsidRDefault="0020578F" w:rsidP="0020578F">
      <w:pPr>
        <w:spacing w:after="0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Количество лучей </w:t>
      </w:r>
      <w:r>
        <w:rPr>
          <w:rFonts w:ascii="Times New Roman" w:hAnsi="Times New Roman"/>
          <w:lang w:val="en-US"/>
        </w:rPr>
        <w:t>RS</w:t>
      </w:r>
      <w:r w:rsidRPr="00492CF8">
        <w:rPr>
          <w:rFonts w:ascii="Times New Roman" w:hAnsi="Times New Roman"/>
        </w:rPr>
        <w:t>-485</w:t>
      </w:r>
      <w:r>
        <w:rPr>
          <w:rFonts w:ascii="Times New Roman" w:hAnsi="Times New Roman"/>
        </w:rPr>
        <w:t xml:space="preserve"> для </w:t>
      </w:r>
      <w:r w:rsidRPr="00FF27F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подключения </w:t>
      </w:r>
      <w:r w:rsidRPr="00FF27FD">
        <w:rPr>
          <w:rFonts w:ascii="Times New Roman" w:hAnsi="Times New Roman"/>
        </w:rPr>
        <w:br/>
      </w:r>
      <w:r>
        <w:rPr>
          <w:rFonts w:ascii="Times New Roman" w:hAnsi="Times New Roman"/>
        </w:rPr>
        <w:t>ведомых (</w:t>
      </w:r>
      <w:r>
        <w:rPr>
          <w:rFonts w:ascii="Times New Roman" w:hAnsi="Times New Roman"/>
          <w:lang w:val="en-US"/>
        </w:rPr>
        <w:t>Slave</w:t>
      </w:r>
      <w:r>
        <w:rPr>
          <w:rFonts w:ascii="Times New Roman" w:hAnsi="Times New Roman"/>
        </w:rPr>
        <w:t>)</w:t>
      </w:r>
      <w:r w:rsidRPr="00FF27F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объектов……………………………………………5шт.</w:t>
      </w:r>
    </w:p>
    <w:p w:rsidR="0020578F" w:rsidRDefault="0020578F" w:rsidP="0020578F">
      <w:pPr>
        <w:spacing w:after="0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Количество лучей </w:t>
      </w:r>
      <w:r>
        <w:rPr>
          <w:rFonts w:ascii="Times New Roman" w:hAnsi="Times New Roman"/>
          <w:lang w:val="en-US"/>
        </w:rPr>
        <w:t>RS</w:t>
      </w:r>
      <w:r w:rsidRPr="00492CF8">
        <w:rPr>
          <w:rFonts w:ascii="Times New Roman" w:hAnsi="Times New Roman"/>
        </w:rPr>
        <w:t>-485</w:t>
      </w:r>
      <w:r>
        <w:rPr>
          <w:rFonts w:ascii="Times New Roman" w:hAnsi="Times New Roman"/>
        </w:rPr>
        <w:t xml:space="preserve"> для подключения </w:t>
      </w:r>
      <w:r w:rsidRPr="00FF27FD">
        <w:rPr>
          <w:rFonts w:ascii="Times New Roman" w:hAnsi="Times New Roman"/>
        </w:rPr>
        <w:br/>
      </w:r>
      <w:r>
        <w:rPr>
          <w:rFonts w:ascii="Times New Roman" w:hAnsi="Times New Roman"/>
        </w:rPr>
        <w:t>ведущего (</w:t>
      </w:r>
      <w:r>
        <w:rPr>
          <w:rFonts w:ascii="Times New Roman" w:hAnsi="Times New Roman"/>
          <w:lang w:val="en-US"/>
        </w:rPr>
        <w:t>Master</w:t>
      </w:r>
      <w:r>
        <w:rPr>
          <w:rFonts w:ascii="Times New Roman" w:hAnsi="Times New Roman"/>
        </w:rPr>
        <w:t>)</w:t>
      </w:r>
      <w:r w:rsidRPr="00FF27F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объекта…………………………………………..</w:t>
      </w:r>
      <w:r w:rsidRPr="00FF27FD">
        <w:rPr>
          <w:rFonts w:ascii="Times New Roman" w:hAnsi="Times New Roman"/>
        </w:rPr>
        <w:t>.1</w:t>
      </w:r>
      <w:r>
        <w:rPr>
          <w:rFonts w:ascii="Times New Roman" w:hAnsi="Times New Roman"/>
        </w:rPr>
        <w:t>шт.</w:t>
      </w:r>
    </w:p>
    <w:p w:rsidR="0020578F" w:rsidRPr="00FF27FD" w:rsidRDefault="0020578F" w:rsidP="0020578F">
      <w:pPr>
        <w:spacing w:after="0"/>
        <w:ind w:left="720"/>
        <w:rPr>
          <w:rFonts w:ascii="Times New Roman" w:hAnsi="Times New Roman"/>
        </w:rPr>
      </w:pPr>
    </w:p>
    <w:p w:rsidR="0020578F" w:rsidRDefault="0020578F" w:rsidP="0020578F">
      <w:pPr>
        <w:spacing w:after="0"/>
        <w:ind w:left="7088"/>
        <w:rPr>
          <w:rFonts w:ascii="Times New Roman" w:hAnsi="Times New Roman"/>
        </w:rPr>
      </w:pPr>
    </w:p>
    <w:p w:rsidR="0020578F" w:rsidRPr="003F3F55" w:rsidRDefault="0020578F" w:rsidP="0020578F">
      <w:pPr>
        <w:numPr>
          <w:ilvl w:val="0"/>
          <w:numId w:val="1"/>
        </w:numPr>
        <w:spacing w:after="0"/>
        <w:ind w:hanging="720"/>
        <w:rPr>
          <w:rFonts w:ascii="Times New Roman" w:hAnsi="Times New Roman"/>
        </w:rPr>
      </w:pPr>
      <w:r w:rsidRPr="003F3F55">
        <w:rPr>
          <w:rFonts w:ascii="Times New Roman" w:hAnsi="Times New Roman"/>
        </w:rPr>
        <w:t>Указание мер безопасности</w:t>
      </w:r>
    </w:p>
    <w:p w:rsidR="0020578F" w:rsidRPr="003F3F55" w:rsidRDefault="0020578F" w:rsidP="0020578F">
      <w:pPr>
        <w:spacing w:after="0"/>
        <w:ind w:left="720"/>
        <w:rPr>
          <w:rFonts w:ascii="Times New Roman" w:hAnsi="Times New Roman"/>
        </w:rPr>
      </w:pPr>
    </w:p>
    <w:p w:rsidR="0020578F" w:rsidRPr="003F3F55" w:rsidRDefault="0020578F" w:rsidP="0020578F">
      <w:pPr>
        <w:pStyle w:val="2"/>
        <w:numPr>
          <w:ilvl w:val="1"/>
          <w:numId w:val="1"/>
        </w:numPr>
        <w:spacing w:after="0" w:line="240" w:lineRule="auto"/>
        <w:rPr>
          <w:rFonts w:ascii="Times New Roman" w:hAnsi="Times New Roman"/>
        </w:rPr>
      </w:pPr>
      <w:r w:rsidRPr="003F3F55">
        <w:rPr>
          <w:rFonts w:ascii="Times New Roman" w:hAnsi="Times New Roman"/>
        </w:rPr>
        <w:t xml:space="preserve">При монтаже и </w:t>
      </w:r>
      <w:proofErr w:type="gramStart"/>
      <w:r w:rsidRPr="003F3F55">
        <w:rPr>
          <w:rFonts w:ascii="Times New Roman" w:hAnsi="Times New Roman"/>
        </w:rPr>
        <w:t xml:space="preserve">эксплуатации </w:t>
      </w:r>
      <w:r>
        <w:rPr>
          <w:rFonts w:ascii="Times New Roman" w:hAnsi="Times New Roman"/>
        </w:rPr>
        <w:t xml:space="preserve"> модуля</w:t>
      </w:r>
      <w:proofErr w:type="gramEnd"/>
      <w:r w:rsidRPr="00492CF8">
        <w:rPr>
          <w:rFonts w:ascii="Times New Roman" w:hAnsi="Times New Roman"/>
        </w:rPr>
        <w:t xml:space="preserve"> МСА </w:t>
      </w:r>
      <w:r w:rsidRPr="003F3F55">
        <w:rPr>
          <w:rFonts w:ascii="Times New Roman" w:hAnsi="Times New Roman"/>
        </w:rPr>
        <w:t>следует соблюдать требования, изложенные в «Правилах технической эксплуатации электроустановок потребителей» и «Правилах техники безопасности при эксплуатации электроустановок потребителей».</w:t>
      </w:r>
    </w:p>
    <w:p w:rsidR="0020578F" w:rsidRPr="003F3F55" w:rsidRDefault="0020578F" w:rsidP="0020578F">
      <w:pPr>
        <w:pStyle w:val="2"/>
        <w:numPr>
          <w:ilvl w:val="1"/>
          <w:numId w:val="1"/>
        </w:numPr>
        <w:spacing w:after="0" w:line="240" w:lineRule="auto"/>
        <w:rPr>
          <w:rFonts w:ascii="Times New Roman" w:hAnsi="Times New Roman"/>
        </w:rPr>
      </w:pPr>
      <w:r w:rsidRPr="003F3F55">
        <w:rPr>
          <w:rFonts w:ascii="Times New Roman" w:hAnsi="Times New Roman"/>
        </w:rPr>
        <w:t xml:space="preserve">По способу защиты человека от поражения электрическим током </w:t>
      </w:r>
      <w:r>
        <w:rPr>
          <w:rFonts w:ascii="Times New Roman" w:hAnsi="Times New Roman"/>
        </w:rPr>
        <w:t>модуль</w:t>
      </w:r>
      <w:r w:rsidRPr="00492CF8">
        <w:rPr>
          <w:rFonts w:ascii="Times New Roman" w:hAnsi="Times New Roman"/>
        </w:rPr>
        <w:t xml:space="preserve"> МСА</w:t>
      </w:r>
      <w:r w:rsidRPr="003F3F55">
        <w:rPr>
          <w:rFonts w:ascii="Times New Roman" w:hAnsi="Times New Roman"/>
        </w:rPr>
        <w:t xml:space="preserve"> относится к устройствам с двойной изоляцией класса II по ГОСТ 26104.</w:t>
      </w:r>
    </w:p>
    <w:p w:rsidR="0020578F" w:rsidRPr="003F3F55" w:rsidRDefault="0020578F" w:rsidP="0020578F">
      <w:pPr>
        <w:pStyle w:val="2"/>
        <w:spacing w:after="0" w:line="240" w:lineRule="auto"/>
        <w:ind w:left="709"/>
        <w:rPr>
          <w:rFonts w:ascii="Times New Roman" w:hAnsi="Times New Roman"/>
        </w:rPr>
      </w:pPr>
    </w:p>
    <w:p w:rsidR="0020578F" w:rsidRPr="003F3F55" w:rsidRDefault="0020578F" w:rsidP="0020578F">
      <w:pPr>
        <w:pStyle w:val="2"/>
        <w:spacing w:after="0" w:line="240" w:lineRule="auto"/>
        <w:ind w:left="709"/>
        <w:rPr>
          <w:rFonts w:ascii="Times New Roman" w:hAnsi="Times New Roman"/>
        </w:rPr>
      </w:pPr>
    </w:p>
    <w:p w:rsidR="0020578F" w:rsidRPr="003F3F55" w:rsidRDefault="0020578F" w:rsidP="0020578F">
      <w:pPr>
        <w:numPr>
          <w:ilvl w:val="0"/>
          <w:numId w:val="1"/>
        </w:numPr>
        <w:spacing w:after="0"/>
        <w:ind w:hanging="720"/>
        <w:rPr>
          <w:rFonts w:ascii="Times New Roman" w:hAnsi="Times New Roman"/>
        </w:rPr>
      </w:pPr>
      <w:r w:rsidRPr="003F3F55">
        <w:rPr>
          <w:rFonts w:ascii="Times New Roman" w:hAnsi="Times New Roman"/>
        </w:rPr>
        <w:t>Комплектность поставки</w:t>
      </w:r>
    </w:p>
    <w:p w:rsidR="0020578F" w:rsidRPr="003F3F55" w:rsidRDefault="0020578F" w:rsidP="0020578F">
      <w:pPr>
        <w:spacing w:after="0"/>
        <w:ind w:left="720"/>
        <w:rPr>
          <w:rFonts w:ascii="Times New Roman" w:hAnsi="Times New Roman"/>
        </w:rPr>
      </w:pPr>
    </w:p>
    <w:p w:rsidR="0020578F" w:rsidRDefault="0020578F" w:rsidP="0020578F">
      <w:pPr>
        <w:spacing w:after="0"/>
        <w:ind w:left="720"/>
        <w:rPr>
          <w:rFonts w:ascii="Times New Roman" w:hAnsi="Times New Roman"/>
        </w:rPr>
      </w:pPr>
      <w:r w:rsidRPr="00492CF8">
        <w:rPr>
          <w:rFonts w:ascii="Times New Roman" w:hAnsi="Times New Roman"/>
        </w:rPr>
        <w:t xml:space="preserve">Модуль МСА </w:t>
      </w:r>
      <w:r>
        <w:rPr>
          <w:rFonts w:ascii="Times New Roman" w:hAnsi="Times New Roman"/>
        </w:rPr>
        <w:t>……………………………………………</w:t>
      </w:r>
      <w:r w:rsidRPr="003F3F55">
        <w:rPr>
          <w:rFonts w:ascii="Times New Roman" w:hAnsi="Times New Roman"/>
        </w:rPr>
        <w:t>1шт.</w:t>
      </w:r>
    </w:p>
    <w:p w:rsidR="0020578F" w:rsidRPr="003F3F55" w:rsidRDefault="0020578F" w:rsidP="0020578F">
      <w:pPr>
        <w:spacing w:after="0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>Паспорт…………………………………………………...</w:t>
      </w:r>
      <w:r w:rsidRPr="003F3F55">
        <w:rPr>
          <w:rFonts w:ascii="Times New Roman" w:hAnsi="Times New Roman"/>
        </w:rPr>
        <w:t>1экз.</w:t>
      </w:r>
    </w:p>
    <w:p w:rsidR="0020578F" w:rsidRPr="003F3F55" w:rsidRDefault="0020578F" w:rsidP="0020578F">
      <w:pPr>
        <w:spacing w:after="0"/>
        <w:ind w:left="720"/>
        <w:rPr>
          <w:rFonts w:ascii="Times New Roman" w:hAnsi="Times New Roman"/>
        </w:rPr>
      </w:pPr>
    </w:p>
    <w:p w:rsidR="0020578F" w:rsidRPr="003F3F55" w:rsidRDefault="0020578F" w:rsidP="0020578F">
      <w:pPr>
        <w:numPr>
          <w:ilvl w:val="0"/>
          <w:numId w:val="1"/>
        </w:numPr>
        <w:spacing w:after="0"/>
        <w:ind w:hanging="720"/>
        <w:rPr>
          <w:rFonts w:ascii="Times New Roman" w:hAnsi="Times New Roman"/>
        </w:rPr>
      </w:pPr>
      <w:r w:rsidRPr="003F3F55">
        <w:rPr>
          <w:rFonts w:ascii="Times New Roman" w:hAnsi="Times New Roman"/>
        </w:rPr>
        <w:t>Маркировка</w:t>
      </w:r>
    </w:p>
    <w:p w:rsidR="0020578F" w:rsidRPr="003F3F55" w:rsidRDefault="0020578F" w:rsidP="0020578F">
      <w:pPr>
        <w:spacing w:after="0"/>
        <w:rPr>
          <w:rFonts w:ascii="Times New Roman" w:hAnsi="Times New Roman"/>
        </w:rPr>
      </w:pPr>
    </w:p>
    <w:p w:rsidR="0020578F" w:rsidRPr="003F3F55" w:rsidRDefault="0020578F" w:rsidP="0020578F">
      <w:pPr>
        <w:spacing w:after="0"/>
        <w:ind w:left="709"/>
        <w:rPr>
          <w:rFonts w:ascii="Times New Roman" w:hAnsi="Times New Roman"/>
        </w:rPr>
      </w:pPr>
      <w:r w:rsidRPr="003F3F55">
        <w:rPr>
          <w:rFonts w:ascii="Times New Roman" w:hAnsi="Times New Roman"/>
        </w:rPr>
        <w:t xml:space="preserve">На лицевой панели </w:t>
      </w:r>
      <w:r>
        <w:rPr>
          <w:rFonts w:ascii="Times New Roman" w:hAnsi="Times New Roman"/>
        </w:rPr>
        <w:t>модуля</w:t>
      </w:r>
      <w:r w:rsidRPr="00492CF8">
        <w:rPr>
          <w:rFonts w:ascii="Times New Roman" w:hAnsi="Times New Roman"/>
        </w:rPr>
        <w:t xml:space="preserve"> МСА</w:t>
      </w:r>
      <w:r w:rsidRPr="003F3F55">
        <w:rPr>
          <w:rFonts w:ascii="Times New Roman" w:hAnsi="Times New Roman"/>
        </w:rPr>
        <w:t xml:space="preserve"> нанесено:</w:t>
      </w:r>
    </w:p>
    <w:p w:rsidR="0020578F" w:rsidRPr="003F3F55" w:rsidRDefault="0020578F" w:rsidP="0020578F">
      <w:pPr>
        <w:spacing w:after="0"/>
        <w:ind w:left="709"/>
        <w:rPr>
          <w:rFonts w:ascii="Times New Roman" w:hAnsi="Times New Roman"/>
        </w:rPr>
      </w:pPr>
      <w:r w:rsidRPr="003F3F55">
        <w:rPr>
          <w:rFonts w:ascii="Times New Roman" w:hAnsi="Times New Roman"/>
        </w:rPr>
        <w:t>-логотип изготовителя,</w:t>
      </w:r>
    </w:p>
    <w:p w:rsidR="0020578F" w:rsidRPr="003F3F55" w:rsidRDefault="0020578F" w:rsidP="0020578F">
      <w:pPr>
        <w:spacing w:after="0"/>
        <w:ind w:left="709"/>
        <w:rPr>
          <w:rFonts w:ascii="Times New Roman" w:hAnsi="Times New Roman"/>
        </w:rPr>
      </w:pPr>
      <w:r w:rsidRPr="003F3F55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>исполнение модуля</w:t>
      </w:r>
      <w:r w:rsidRPr="00492CF8">
        <w:rPr>
          <w:rFonts w:ascii="Times New Roman" w:hAnsi="Times New Roman"/>
        </w:rPr>
        <w:t xml:space="preserve"> МСА</w:t>
      </w:r>
      <w:r>
        <w:rPr>
          <w:rFonts w:ascii="Times New Roman" w:hAnsi="Times New Roman"/>
        </w:rPr>
        <w:t>,</w:t>
      </w:r>
      <w:r w:rsidRPr="003F3F55">
        <w:rPr>
          <w:rFonts w:ascii="Times New Roman" w:hAnsi="Times New Roman"/>
        </w:rPr>
        <w:br/>
        <w:t>- номинальное напряжение питания,</w:t>
      </w:r>
    </w:p>
    <w:p w:rsidR="0020578F" w:rsidRDefault="0020578F" w:rsidP="0020578F">
      <w:pPr>
        <w:spacing w:after="0"/>
        <w:ind w:left="709"/>
        <w:rPr>
          <w:rFonts w:ascii="Times New Roman" w:hAnsi="Times New Roman"/>
        </w:rPr>
      </w:pPr>
      <w:r w:rsidRPr="003F3F55">
        <w:rPr>
          <w:rFonts w:ascii="Times New Roman" w:hAnsi="Times New Roman"/>
        </w:rPr>
        <w:t>- потребляемая мощность (предельное значение),</w:t>
      </w:r>
    </w:p>
    <w:p w:rsidR="0020578F" w:rsidRPr="003F3F55" w:rsidRDefault="0020578F" w:rsidP="0020578F">
      <w:pPr>
        <w:spacing w:after="0"/>
        <w:ind w:left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количество лучей </w:t>
      </w:r>
      <w:r>
        <w:rPr>
          <w:rFonts w:ascii="Times New Roman" w:hAnsi="Times New Roman"/>
          <w:lang w:val="en-US"/>
        </w:rPr>
        <w:t>RS</w:t>
      </w:r>
      <w:r w:rsidRPr="00492CF8">
        <w:rPr>
          <w:rFonts w:ascii="Times New Roman" w:hAnsi="Times New Roman"/>
        </w:rPr>
        <w:t>-485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br/>
      </w:r>
      <w:r w:rsidRPr="003F3F55">
        <w:rPr>
          <w:rFonts w:ascii="Times New Roman" w:hAnsi="Times New Roman"/>
        </w:rPr>
        <w:t>- испытательное напряжение – 2кВ,</w:t>
      </w:r>
    </w:p>
    <w:p w:rsidR="0020578F" w:rsidRPr="003F3F55" w:rsidRDefault="0020578F" w:rsidP="0020578F">
      <w:pPr>
        <w:spacing w:after="0"/>
        <w:ind w:left="709"/>
        <w:rPr>
          <w:rFonts w:ascii="Times New Roman" w:hAnsi="Times New Roman"/>
        </w:rPr>
      </w:pPr>
      <w:r w:rsidRPr="003F3F55">
        <w:rPr>
          <w:rFonts w:ascii="Times New Roman" w:hAnsi="Times New Roman"/>
        </w:rPr>
        <w:t xml:space="preserve">- обозначение класса </w:t>
      </w:r>
      <w:r w:rsidRPr="003F3F55">
        <w:rPr>
          <w:rFonts w:ascii="Times New Roman" w:hAnsi="Times New Roman"/>
          <w:lang w:val="en-US"/>
        </w:rPr>
        <w:t>II</w:t>
      </w:r>
      <w:r w:rsidRPr="003F3F55">
        <w:rPr>
          <w:rFonts w:ascii="Times New Roman" w:hAnsi="Times New Roman"/>
        </w:rPr>
        <w:t xml:space="preserve"> по способу защиты человека от поражения электрическим током.</w:t>
      </w:r>
    </w:p>
    <w:p w:rsidR="0020578F" w:rsidRPr="003F3F55" w:rsidRDefault="0020578F" w:rsidP="0020578F">
      <w:pPr>
        <w:spacing w:after="0"/>
        <w:ind w:left="709"/>
        <w:rPr>
          <w:rFonts w:ascii="Times New Roman" w:hAnsi="Times New Roman"/>
        </w:rPr>
      </w:pPr>
      <w:r w:rsidRPr="003F3F55">
        <w:rPr>
          <w:rFonts w:ascii="Times New Roman" w:hAnsi="Times New Roman"/>
        </w:rPr>
        <w:t xml:space="preserve">На панелях, расположенных возле </w:t>
      </w:r>
      <w:proofErr w:type="spellStart"/>
      <w:r w:rsidRPr="003F3F55">
        <w:rPr>
          <w:rFonts w:ascii="Times New Roman" w:hAnsi="Times New Roman"/>
        </w:rPr>
        <w:t>клеммников</w:t>
      </w:r>
      <w:proofErr w:type="spellEnd"/>
      <w:r w:rsidRPr="003F3F55">
        <w:rPr>
          <w:rFonts w:ascii="Times New Roman" w:hAnsi="Times New Roman"/>
        </w:rPr>
        <w:t xml:space="preserve"> нанесены обозначения входных и выходных цепей.</w:t>
      </w:r>
    </w:p>
    <w:p w:rsidR="0020578F" w:rsidRPr="003F3F55" w:rsidRDefault="0020578F" w:rsidP="0020578F">
      <w:pPr>
        <w:spacing w:after="0"/>
        <w:ind w:left="709"/>
        <w:rPr>
          <w:rFonts w:ascii="Times New Roman" w:hAnsi="Times New Roman"/>
        </w:rPr>
      </w:pPr>
    </w:p>
    <w:p w:rsidR="0020578F" w:rsidRPr="003F3F55" w:rsidRDefault="0020578F" w:rsidP="0020578F">
      <w:pPr>
        <w:numPr>
          <w:ilvl w:val="0"/>
          <w:numId w:val="1"/>
        </w:numPr>
        <w:spacing w:after="0"/>
        <w:ind w:hanging="720"/>
        <w:rPr>
          <w:rFonts w:ascii="Times New Roman" w:hAnsi="Times New Roman"/>
        </w:rPr>
      </w:pPr>
      <w:r w:rsidRPr="003F3F55">
        <w:rPr>
          <w:rFonts w:ascii="Times New Roman" w:hAnsi="Times New Roman"/>
        </w:rPr>
        <w:t>Правила транспортирования и хранении</w:t>
      </w:r>
    </w:p>
    <w:p w:rsidR="0020578F" w:rsidRPr="003F3F55" w:rsidRDefault="0020578F" w:rsidP="0020578F">
      <w:pPr>
        <w:spacing w:after="0"/>
        <w:ind w:left="720"/>
        <w:rPr>
          <w:rFonts w:ascii="Times New Roman" w:hAnsi="Times New Roman"/>
        </w:rPr>
      </w:pPr>
    </w:p>
    <w:p w:rsidR="0020578F" w:rsidRPr="003F3F55" w:rsidRDefault="0020578F" w:rsidP="0020578F">
      <w:pPr>
        <w:numPr>
          <w:ilvl w:val="1"/>
          <w:numId w:val="1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Модуль МСА</w:t>
      </w:r>
      <w:r w:rsidRPr="003F3F55">
        <w:rPr>
          <w:rFonts w:ascii="Times New Roman" w:hAnsi="Times New Roman"/>
        </w:rPr>
        <w:t xml:space="preserve"> должен транспортироваться в таре, исключающей механические повреждения его корпуса.</w:t>
      </w:r>
    </w:p>
    <w:p w:rsidR="0020578F" w:rsidRPr="003F3F55" w:rsidRDefault="0020578F" w:rsidP="0020578F">
      <w:pPr>
        <w:pStyle w:val="2"/>
        <w:numPr>
          <w:ilvl w:val="1"/>
          <w:numId w:val="1"/>
        </w:numPr>
        <w:spacing w:before="120"/>
        <w:rPr>
          <w:rFonts w:ascii="Times New Roman" w:hAnsi="Times New Roman"/>
        </w:rPr>
      </w:pPr>
      <w:r w:rsidRPr="003F3F55">
        <w:rPr>
          <w:rFonts w:ascii="Times New Roman" w:hAnsi="Times New Roman"/>
        </w:rPr>
        <w:t>Предельные условия транспортирования:</w:t>
      </w:r>
    </w:p>
    <w:p w:rsidR="0020578F" w:rsidRPr="003F3F55" w:rsidRDefault="0020578F" w:rsidP="0020578F">
      <w:pPr>
        <w:numPr>
          <w:ilvl w:val="0"/>
          <w:numId w:val="3"/>
        </w:numPr>
        <w:tabs>
          <w:tab w:val="clear" w:pos="360"/>
          <w:tab w:val="num" w:pos="1080"/>
        </w:tabs>
        <w:spacing w:after="0" w:line="240" w:lineRule="auto"/>
        <w:ind w:left="1080"/>
        <w:jc w:val="both"/>
        <w:rPr>
          <w:rFonts w:ascii="Times New Roman" w:hAnsi="Times New Roman"/>
        </w:rPr>
      </w:pPr>
      <w:r w:rsidRPr="003F3F55">
        <w:rPr>
          <w:rFonts w:ascii="Times New Roman" w:hAnsi="Times New Roman"/>
        </w:rPr>
        <w:t>температура окружающего воздуха от минус  25 до плюс 55</w:t>
      </w:r>
      <w:r w:rsidRPr="003F3F55">
        <w:rPr>
          <w:rFonts w:ascii="Times New Roman" w:hAnsi="Times New Roman"/>
        </w:rPr>
        <w:sym w:font="Times New Roman" w:char="00B0"/>
      </w:r>
      <w:r w:rsidRPr="003F3F55">
        <w:rPr>
          <w:rFonts w:ascii="Times New Roman" w:hAnsi="Times New Roman"/>
        </w:rPr>
        <w:t xml:space="preserve"> С;</w:t>
      </w:r>
    </w:p>
    <w:p w:rsidR="0020578F" w:rsidRPr="003F3F55" w:rsidRDefault="0020578F" w:rsidP="0020578F">
      <w:pPr>
        <w:numPr>
          <w:ilvl w:val="0"/>
          <w:numId w:val="3"/>
        </w:numPr>
        <w:tabs>
          <w:tab w:val="clear" w:pos="360"/>
          <w:tab w:val="num" w:pos="1080"/>
        </w:tabs>
        <w:spacing w:after="0" w:line="240" w:lineRule="auto"/>
        <w:ind w:left="1080"/>
        <w:jc w:val="both"/>
        <w:rPr>
          <w:rFonts w:ascii="Times New Roman" w:hAnsi="Times New Roman"/>
        </w:rPr>
      </w:pPr>
      <w:r w:rsidRPr="003F3F55">
        <w:rPr>
          <w:rFonts w:ascii="Times New Roman" w:hAnsi="Times New Roman"/>
        </w:rPr>
        <w:t>относительная влажность воздуха – 95% при температуре 25</w:t>
      </w:r>
      <w:r w:rsidRPr="003F3F55">
        <w:rPr>
          <w:rFonts w:ascii="Times New Roman" w:hAnsi="Times New Roman"/>
        </w:rPr>
        <w:sym w:font="Times New Roman" w:char="00B0"/>
      </w:r>
      <w:r w:rsidRPr="003F3F55">
        <w:rPr>
          <w:rFonts w:ascii="Times New Roman" w:hAnsi="Times New Roman"/>
        </w:rPr>
        <w:t xml:space="preserve"> С;</w:t>
      </w:r>
    </w:p>
    <w:p w:rsidR="0020578F" w:rsidRPr="003F3F55" w:rsidRDefault="0020578F" w:rsidP="0020578F">
      <w:pPr>
        <w:numPr>
          <w:ilvl w:val="0"/>
          <w:numId w:val="3"/>
        </w:numPr>
        <w:tabs>
          <w:tab w:val="clear" w:pos="360"/>
          <w:tab w:val="num" w:pos="1080"/>
        </w:tabs>
        <w:spacing w:after="0" w:line="240" w:lineRule="auto"/>
        <w:ind w:left="1080"/>
        <w:jc w:val="both"/>
        <w:rPr>
          <w:rFonts w:ascii="Times New Roman" w:hAnsi="Times New Roman"/>
        </w:rPr>
      </w:pPr>
      <w:r w:rsidRPr="003F3F55">
        <w:rPr>
          <w:rFonts w:ascii="Times New Roman" w:hAnsi="Times New Roman"/>
        </w:rPr>
        <w:t>атмосферное давление от 84 до 106,7 кПа (от 630 до 800 мм. рт. ст.).</w:t>
      </w:r>
    </w:p>
    <w:p w:rsidR="0020578F" w:rsidRPr="003F3F55" w:rsidRDefault="0020578F" w:rsidP="0020578F">
      <w:pPr>
        <w:spacing w:after="0"/>
        <w:ind w:left="720"/>
        <w:rPr>
          <w:rFonts w:ascii="Times New Roman" w:hAnsi="Times New Roman"/>
        </w:rPr>
      </w:pPr>
    </w:p>
    <w:p w:rsidR="0020578F" w:rsidRPr="003F3F55" w:rsidRDefault="0020578F" w:rsidP="0020578F">
      <w:pPr>
        <w:numPr>
          <w:ilvl w:val="0"/>
          <w:numId w:val="1"/>
        </w:numPr>
        <w:spacing w:after="0"/>
        <w:ind w:hanging="720"/>
        <w:rPr>
          <w:rFonts w:ascii="Times New Roman" w:hAnsi="Times New Roman"/>
        </w:rPr>
      </w:pPr>
      <w:r w:rsidRPr="003F3F55">
        <w:rPr>
          <w:rFonts w:ascii="Times New Roman" w:hAnsi="Times New Roman"/>
        </w:rPr>
        <w:t>Гарантии изготовителя</w:t>
      </w:r>
    </w:p>
    <w:p w:rsidR="0020578F" w:rsidRPr="003F3F55" w:rsidRDefault="0020578F" w:rsidP="0020578F">
      <w:pPr>
        <w:spacing w:after="0"/>
        <w:ind w:left="720"/>
        <w:rPr>
          <w:rFonts w:ascii="Times New Roman" w:hAnsi="Times New Roman"/>
        </w:rPr>
      </w:pPr>
    </w:p>
    <w:p w:rsidR="0020578F" w:rsidRPr="003F3F55" w:rsidRDefault="0020578F" w:rsidP="0020578F">
      <w:pPr>
        <w:spacing w:after="0"/>
        <w:ind w:left="720"/>
        <w:rPr>
          <w:rFonts w:ascii="Times New Roman" w:hAnsi="Times New Roman"/>
        </w:rPr>
      </w:pPr>
      <w:r w:rsidRPr="003F3F55">
        <w:rPr>
          <w:rFonts w:ascii="Times New Roman" w:hAnsi="Times New Roman"/>
        </w:rPr>
        <w:t xml:space="preserve">Изготовитель гарантирует безотказную работу </w:t>
      </w:r>
      <w:r>
        <w:rPr>
          <w:rFonts w:ascii="Times New Roman" w:hAnsi="Times New Roman"/>
        </w:rPr>
        <w:t>модуля</w:t>
      </w:r>
      <w:r w:rsidRPr="00492CF8">
        <w:rPr>
          <w:rFonts w:ascii="Times New Roman" w:hAnsi="Times New Roman"/>
        </w:rPr>
        <w:t xml:space="preserve"> МСА </w:t>
      </w:r>
      <w:r w:rsidRPr="003F3F55">
        <w:rPr>
          <w:rFonts w:ascii="Times New Roman" w:hAnsi="Times New Roman"/>
        </w:rPr>
        <w:t>в течение гарантийного срока при условии соблюдения потребителем условий эксплуатации, транспортирования, хранения и монтажа, указанных в паспорте.</w:t>
      </w:r>
      <w:r>
        <w:rPr>
          <w:rFonts w:ascii="Times New Roman" w:hAnsi="Times New Roman"/>
        </w:rPr>
        <w:t xml:space="preserve"> </w:t>
      </w:r>
    </w:p>
    <w:p w:rsidR="0020578F" w:rsidRPr="003F3F55" w:rsidRDefault="0020578F" w:rsidP="0020578F">
      <w:pPr>
        <w:spacing w:after="0"/>
        <w:ind w:left="720"/>
        <w:rPr>
          <w:rFonts w:ascii="Times New Roman" w:hAnsi="Times New Roman"/>
        </w:rPr>
      </w:pPr>
      <w:r w:rsidRPr="003F3F55">
        <w:rPr>
          <w:rFonts w:ascii="Times New Roman" w:hAnsi="Times New Roman"/>
        </w:rPr>
        <w:t xml:space="preserve">Гарантийный срок работы – 18 месяцев со дня ввода в эксплуатацию, но не более 24 месяцев с момента поставки </w:t>
      </w:r>
      <w:r>
        <w:rPr>
          <w:rFonts w:ascii="Times New Roman" w:hAnsi="Times New Roman"/>
        </w:rPr>
        <w:t>модуля</w:t>
      </w:r>
      <w:r w:rsidRPr="00492CF8">
        <w:rPr>
          <w:rFonts w:ascii="Times New Roman" w:hAnsi="Times New Roman"/>
        </w:rPr>
        <w:t xml:space="preserve"> МСА</w:t>
      </w:r>
      <w:r w:rsidRPr="003F3F55">
        <w:rPr>
          <w:rFonts w:ascii="Times New Roman" w:hAnsi="Times New Roman"/>
        </w:rPr>
        <w:t xml:space="preserve"> потребителю.</w:t>
      </w:r>
      <w:r>
        <w:rPr>
          <w:rFonts w:ascii="Times New Roman" w:hAnsi="Times New Roman"/>
        </w:rPr>
        <w:t xml:space="preserve"> </w:t>
      </w:r>
    </w:p>
    <w:p w:rsidR="0020578F" w:rsidRPr="003F3F55" w:rsidRDefault="0020578F" w:rsidP="0020578F">
      <w:pPr>
        <w:rPr>
          <w:rFonts w:ascii="Times New Roman" w:hAnsi="Times New Roman"/>
        </w:rPr>
      </w:pPr>
    </w:p>
    <w:p w:rsidR="0020578F" w:rsidRPr="003F3F55" w:rsidRDefault="0020578F" w:rsidP="0020578F">
      <w:pPr>
        <w:numPr>
          <w:ilvl w:val="0"/>
          <w:numId w:val="1"/>
        </w:numPr>
        <w:ind w:hanging="720"/>
        <w:rPr>
          <w:rFonts w:ascii="Times New Roman" w:hAnsi="Times New Roman"/>
        </w:rPr>
      </w:pPr>
      <w:r w:rsidRPr="003F3F55">
        <w:rPr>
          <w:rFonts w:ascii="Times New Roman" w:hAnsi="Times New Roman"/>
        </w:rPr>
        <w:t>Изготовитель МХК «</w:t>
      </w:r>
      <w:proofErr w:type="spellStart"/>
      <w:r w:rsidRPr="003F3F55">
        <w:rPr>
          <w:rFonts w:ascii="Times New Roman" w:hAnsi="Times New Roman"/>
        </w:rPr>
        <w:t>Обл</w:t>
      </w:r>
      <w:proofErr w:type="spellEnd"/>
      <w:r w:rsidRPr="003F3F55">
        <w:rPr>
          <w:rFonts w:ascii="Times New Roman" w:hAnsi="Times New Roman"/>
          <w:lang w:val="uk-UA"/>
        </w:rPr>
        <w:t>і</w:t>
      </w:r>
      <w:r w:rsidRPr="003F3F55">
        <w:rPr>
          <w:rFonts w:ascii="Times New Roman" w:hAnsi="Times New Roman"/>
        </w:rPr>
        <w:t xml:space="preserve">к», г. Днепр, т. 0562-32-05-51, +38067 </w:t>
      </w:r>
      <w:proofErr w:type="gramStart"/>
      <w:r w:rsidRPr="003F3F55">
        <w:rPr>
          <w:rFonts w:ascii="Times New Roman" w:hAnsi="Times New Roman"/>
        </w:rPr>
        <w:t>5654871,  +</w:t>
      </w:r>
      <w:proofErr w:type="gramEnd"/>
      <w:r w:rsidRPr="003F3F55">
        <w:rPr>
          <w:rFonts w:ascii="Times New Roman" w:hAnsi="Times New Roman"/>
        </w:rPr>
        <w:t>38067 5659627</w:t>
      </w:r>
    </w:p>
    <w:p w:rsidR="00A37653" w:rsidRDefault="0020578F"/>
    <w:sectPr w:rsidR="00A376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044E1"/>
    <w:multiLevelType w:val="singleLevel"/>
    <w:tmpl w:val="79FE6B7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09C5447"/>
    <w:multiLevelType w:val="multilevel"/>
    <w:tmpl w:val="B434A7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467E1E36"/>
    <w:multiLevelType w:val="singleLevel"/>
    <w:tmpl w:val="0936D39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78F"/>
    <w:rsid w:val="0020578F"/>
    <w:rsid w:val="00A66E6F"/>
    <w:rsid w:val="00C91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5BAE3C-15D0-4552-9282-06EAF3707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578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578F"/>
    <w:pPr>
      <w:ind w:left="720"/>
      <w:contextualSpacing/>
    </w:pPr>
  </w:style>
  <w:style w:type="paragraph" w:styleId="a4">
    <w:name w:val="Body Text Indent"/>
    <w:basedOn w:val="a"/>
    <w:link w:val="a5"/>
    <w:rsid w:val="0020578F"/>
    <w:pPr>
      <w:spacing w:after="0" w:line="240" w:lineRule="auto"/>
      <w:ind w:firstLine="851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20578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20578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0578F"/>
    <w:rPr>
      <w:rFonts w:ascii="Calibri" w:eastAsia="Calibri" w:hAnsi="Calibri" w:cs="Times New Roman"/>
    </w:rPr>
  </w:style>
  <w:style w:type="paragraph" w:styleId="a6">
    <w:name w:val="Body Text"/>
    <w:basedOn w:val="a"/>
    <w:link w:val="a7"/>
    <w:uiPriority w:val="99"/>
    <w:unhideWhenUsed/>
    <w:rsid w:val="0020578F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20578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Olgerd</dc:creator>
  <cp:keywords/>
  <dc:description/>
  <cp:lastModifiedBy>Olgerd</cp:lastModifiedBy>
  <cp:revision>1</cp:revision>
  <dcterms:created xsi:type="dcterms:W3CDTF">2020-04-22T07:22:00Z</dcterms:created>
  <dcterms:modified xsi:type="dcterms:W3CDTF">2020-04-22T07:23:00Z</dcterms:modified>
</cp:coreProperties>
</file>